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CD29C" w14:textId="00A8EDCB" w:rsidR="00A65834" w:rsidRPr="007A56A9" w:rsidRDefault="00997A0B" w:rsidP="00A65834">
      <w:pPr>
        <w:spacing w:line="220" w:lineRule="exact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7A56A9">
        <w:rPr>
          <w:rFonts w:ascii="Times New Roman" w:hAnsi="Times New Roman"/>
          <w:b/>
          <w:bCs/>
          <w:sz w:val="24"/>
          <w:szCs w:val="24"/>
          <w:u w:val="single"/>
        </w:rPr>
        <w:t>Контракты с физическими лицами</w:t>
      </w:r>
      <w:r w:rsidR="00A65834" w:rsidRPr="007A56A9">
        <w:rPr>
          <w:rFonts w:ascii="Times New Roman" w:hAnsi="Times New Roman"/>
          <w:b/>
          <w:bCs/>
          <w:sz w:val="24"/>
          <w:szCs w:val="24"/>
          <w:u w:val="single"/>
        </w:rPr>
        <w:t xml:space="preserve"> на выполнение </w:t>
      </w:r>
    </w:p>
    <w:p w14:paraId="68E66E3C" w14:textId="77777777" w:rsidR="007A56A9" w:rsidRPr="007A56A9" w:rsidRDefault="00A65834" w:rsidP="00A65834">
      <w:pPr>
        <w:spacing w:line="220" w:lineRule="exact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7A56A9">
        <w:rPr>
          <w:rFonts w:ascii="Times New Roman" w:hAnsi="Times New Roman"/>
          <w:b/>
          <w:bCs/>
          <w:sz w:val="24"/>
          <w:szCs w:val="24"/>
          <w:u w:val="single"/>
        </w:rPr>
        <w:t xml:space="preserve">работ по подготовке и проведению </w:t>
      </w:r>
      <w:bookmarkStart w:id="0" w:name="_Hlk112940865"/>
      <w:r w:rsidRPr="007A56A9">
        <w:rPr>
          <w:rFonts w:ascii="Times New Roman" w:hAnsi="Times New Roman"/>
          <w:b/>
          <w:bCs/>
          <w:sz w:val="24"/>
          <w:szCs w:val="24"/>
          <w:u w:val="single"/>
        </w:rPr>
        <w:t xml:space="preserve">Выборочного </w:t>
      </w:r>
      <w:r w:rsidR="007A56A9" w:rsidRPr="007A56A9">
        <w:rPr>
          <w:rFonts w:ascii="Times New Roman" w:hAnsi="Times New Roman"/>
          <w:b/>
          <w:bCs/>
          <w:sz w:val="24"/>
          <w:szCs w:val="24"/>
          <w:u w:val="single"/>
        </w:rPr>
        <w:t xml:space="preserve">федерального статистического </w:t>
      </w:r>
      <w:r w:rsidRPr="007A56A9">
        <w:rPr>
          <w:rFonts w:ascii="Times New Roman" w:hAnsi="Times New Roman"/>
          <w:b/>
          <w:bCs/>
          <w:sz w:val="24"/>
          <w:szCs w:val="24"/>
          <w:u w:val="single"/>
        </w:rPr>
        <w:t xml:space="preserve">наблюдения </w:t>
      </w:r>
      <w:r w:rsidR="007A56A9" w:rsidRPr="007A56A9">
        <w:rPr>
          <w:rFonts w:ascii="Times New Roman" w:hAnsi="Times New Roman"/>
          <w:b/>
          <w:bCs/>
          <w:sz w:val="24"/>
          <w:szCs w:val="24"/>
          <w:u w:val="single"/>
        </w:rPr>
        <w:t xml:space="preserve">состояния здоровья </w:t>
      </w:r>
    </w:p>
    <w:p w14:paraId="773079F9" w14:textId="286142B3" w:rsidR="00997A0B" w:rsidRPr="007A56A9" w:rsidRDefault="00A65834" w:rsidP="00A65834">
      <w:pPr>
        <w:spacing w:line="220" w:lineRule="exact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7A56A9">
        <w:rPr>
          <w:rFonts w:ascii="Times New Roman" w:hAnsi="Times New Roman"/>
          <w:b/>
          <w:bCs/>
          <w:sz w:val="24"/>
          <w:szCs w:val="24"/>
          <w:u w:val="single"/>
        </w:rPr>
        <w:t>населения</w:t>
      </w:r>
      <w:r w:rsidR="00997A0B" w:rsidRPr="007A56A9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7A56A9" w:rsidRPr="007A56A9">
        <w:rPr>
          <w:rFonts w:ascii="Times New Roman" w:hAnsi="Times New Roman"/>
          <w:b/>
          <w:bCs/>
          <w:sz w:val="24"/>
          <w:szCs w:val="24"/>
          <w:u w:val="single"/>
        </w:rPr>
        <w:t>в 202</w:t>
      </w:r>
      <w:r w:rsidR="00531750">
        <w:rPr>
          <w:rFonts w:ascii="Times New Roman" w:hAnsi="Times New Roman"/>
          <w:b/>
          <w:bCs/>
          <w:sz w:val="24"/>
          <w:szCs w:val="24"/>
          <w:u w:val="single"/>
        </w:rPr>
        <w:t>4</w:t>
      </w:r>
      <w:r w:rsidR="007A56A9" w:rsidRPr="007A56A9">
        <w:rPr>
          <w:rFonts w:ascii="Times New Roman" w:hAnsi="Times New Roman"/>
          <w:b/>
          <w:bCs/>
          <w:sz w:val="24"/>
          <w:szCs w:val="24"/>
          <w:u w:val="single"/>
        </w:rPr>
        <w:t>году</w:t>
      </w:r>
      <w:bookmarkEnd w:id="0"/>
    </w:p>
    <w:p w14:paraId="19C42B10" w14:textId="34D4B0FF" w:rsidR="00997A0B" w:rsidRDefault="00071819" w:rsidP="00997A0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на </w:t>
      </w:r>
      <w:r w:rsidR="002823F9">
        <w:rPr>
          <w:rFonts w:ascii="Times New Roman" w:hAnsi="Times New Roman"/>
          <w:b/>
          <w:sz w:val="24"/>
          <w:szCs w:val="24"/>
        </w:rPr>
        <w:t>2</w:t>
      </w:r>
      <w:r w:rsidR="00997A0B">
        <w:rPr>
          <w:rFonts w:ascii="Times New Roman" w:hAnsi="Times New Roman"/>
          <w:b/>
          <w:sz w:val="24"/>
          <w:szCs w:val="24"/>
        </w:rPr>
        <w:t>.</w:t>
      </w:r>
      <w:r w:rsidR="002823F9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>.202</w:t>
      </w:r>
      <w:r w:rsidR="00531750">
        <w:rPr>
          <w:rFonts w:ascii="Times New Roman" w:hAnsi="Times New Roman"/>
          <w:b/>
          <w:sz w:val="24"/>
          <w:szCs w:val="24"/>
        </w:rPr>
        <w:t>4</w:t>
      </w:r>
      <w:r w:rsidR="00997A0B"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52CF2C61" w14:textId="7911E9E4" w:rsidR="00997A0B" w:rsidRPr="00A65834" w:rsidRDefault="00997A0B" w:rsidP="00FD4B3A">
      <w:pPr>
        <w:spacing w:line="220" w:lineRule="exact"/>
        <w:contextualSpacing/>
        <w:jc w:val="center"/>
        <w:rPr>
          <w:rFonts w:ascii="Times New Roman" w:hAnsi="Times New Roman"/>
          <w:sz w:val="28"/>
          <w:szCs w:val="24"/>
        </w:rPr>
      </w:pPr>
      <w:r w:rsidRPr="00A65834">
        <w:rPr>
          <w:rFonts w:ascii="Times New Roman" w:hAnsi="Times New Roman"/>
          <w:sz w:val="24"/>
          <w:szCs w:val="24"/>
        </w:rPr>
        <w:t xml:space="preserve">Физические </w:t>
      </w:r>
      <w:proofErr w:type="gramStart"/>
      <w:r w:rsidRPr="00A65834">
        <w:rPr>
          <w:rFonts w:ascii="Times New Roman" w:hAnsi="Times New Roman"/>
          <w:sz w:val="24"/>
          <w:szCs w:val="24"/>
        </w:rPr>
        <w:t>лица</w:t>
      </w:r>
      <w:proofErr w:type="gramEnd"/>
      <w:r w:rsidR="00FD4B3A">
        <w:rPr>
          <w:rFonts w:ascii="Times New Roman" w:hAnsi="Times New Roman"/>
          <w:sz w:val="24"/>
          <w:szCs w:val="24"/>
        </w:rPr>
        <w:t xml:space="preserve"> привлекаемые</w:t>
      </w:r>
      <w:r w:rsidRPr="00A65834">
        <w:rPr>
          <w:rFonts w:ascii="Times New Roman" w:hAnsi="Times New Roman"/>
          <w:sz w:val="24"/>
          <w:szCs w:val="24"/>
        </w:rPr>
        <w:t xml:space="preserve"> для выполнения работ</w:t>
      </w:r>
      <w:r w:rsidR="00A65834" w:rsidRPr="00A65834">
        <w:rPr>
          <w:rFonts w:ascii="Times New Roman" w:hAnsi="Times New Roman"/>
          <w:sz w:val="24"/>
          <w:szCs w:val="24"/>
          <w:lang w:eastAsia="ru-RU"/>
        </w:rPr>
        <w:t xml:space="preserve"> по подготовке и проведению Выборочного </w:t>
      </w:r>
      <w:r w:rsidR="00FD4B3A">
        <w:rPr>
          <w:rFonts w:ascii="Times New Roman" w:hAnsi="Times New Roman"/>
          <w:sz w:val="24"/>
          <w:szCs w:val="24"/>
          <w:lang w:eastAsia="ru-RU"/>
        </w:rPr>
        <w:t>федерального статистического наблюдения состояния здоровья населения</w:t>
      </w:r>
    </w:p>
    <w:p w14:paraId="70E667EB" w14:textId="77777777" w:rsidR="00997A0B" w:rsidRDefault="00997A0B" w:rsidP="00997A0B">
      <w:pPr>
        <w:spacing w:before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категории привлекаемых лиц</w:t>
      </w:r>
    </w:p>
    <w:tbl>
      <w:tblPr>
        <w:tblW w:w="160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1"/>
        <w:gridCol w:w="1559"/>
        <w:gridCol w:w="5811"/>
        <w:gridCol w:w="850"/>
        <w:gridCol w:w="1560"/>
        <w:gridCol w:w="850"/>
        <w:gridCol w:w="992"/>
        <w:gridCol w:w="1560"/>
        <w:gridCol w:w="1277"/>
      </w:tblGrid>
      <w:tr w:rsidR="00997A0B" w14:paraId="4BF6A141" w14:textId="77777777" w:rsidTr="00E2174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D84AD" w14:textId="77777777" w:rsidR="00997A0B" w:rsidRPr="00DF73B7" w:rsidRDefault="00997A0B" w:rsidP="00E217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3B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14:paraId="3747C6AD" w14:textId="77777777" w:rsidR="00997A0B" w:rsidRPr="00DF73B7" w:rsidRDefault="00997A0B" w:rsidP="00E217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3B7">
              <w:rPr>
                <w:rFonts w:ascii="Times New Roman" w:hAnsi="Times New Roman"/>
                <w:sz w:val="20"/>
                <w:szCs w:val="20"/>
              </w:rPr>
              <w:t>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DAEEB" w14:textId="5CA3EFBE" w:rsidR="00997A0B" w:rsidRPr="00DF73B7" w:rsidRDefault="00997A0B" w:rsidP="00E217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3B7">
              <w:rPr>
                <w:rFonts w:ascii="Times New Roman" w:hAnsi="Times New Roman"/>
                <w:sz w:val="20"/>
                <w:szCs w:val="20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3F91" w14:textId="77777777" w:rsidR="00997A0B" w:rsidRPr="00DF73B7" w:rsidRDefault="00997A0B" w:rsidP="00E217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3B7">
              <w:rPr>
                <w:rFonts w:ascii="Times New Roman" w:hAnsi="Times New Roman"/>
                <w:sz w:val="20"/>
                <w:szCs w:val="20"/>
              </w:rPr>
              <w:t>Объект закупки с указанием объема (содержания) работ, выполняемых</w:t>
            </w:r>
          </w:p>
          <w:p w14:paraId="232F817B" w14:textId="00849F3B" w:rsidR="00997A0B" w:rsidRPr="00DF73B7" w:rsidRDefault="00997A0B" w:rsidP="00E217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3B7">
              <w:rPr>
                <w:rFonts w:ascii="Times New Roman" w:hAnsi="Times New Roman"/>
                <w:sz w:val="20"/>
                <w:szCs w:val="20"/>
              </w:rPr>
              <w:t>физическими лицами по контрактам</w:t>
            </w:r>
          </w:p>
          <w:p w14:paraId="7087236C" w14:textId="77777777" w:rsidR="00997A0B" w:rsidRPr="00DF73B7" w:rsidRDefault="00997A0B" w:rsidP="00E217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3B7">
              <w:rPr>
                <w:rFonts w:ascii="Times New Roman" w:hAnsi="Times New Roman"/>
                <w:sz w:val="20"/>
                <w:szCs w:val="20"/>
              </w:rPr>
              <w:t>на выполнение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6DAFA" w14:textId="77777777" w:rsidR="00997A0B" w:rsidRPr="00DF73B7" w:rsidRDefault="00997A0B" w:rsidP="00E217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3B7">
              <w:rPr>
                <w:rFonts w:ascii="Times New Roman" w:hAnsi="Times New Roman"/>
                <w:sz w:val="20"/>
                <w:szCs w:val="20"/>
              </w:rPr>
              <w:t>Количество заключенных контрактов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B5C4D" w14:textId="77777777" w:rsidR="00997A0B" w:rsidRPr="00DF73B7" w:rsidRDefault="00997A0B" w:rsidP="00E217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3B7">
              <w:rPr>
                <w:rFonts w:ascii="Times New Roman" w:hAnsi="Times New Roman"/>
                <w:sz w:val="20"/>
                <w:szCs w:val="20"/>
              </w:rPr>
              <w:t>Общая стоимость заключенных контрактов в рублях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0A147" w14:textId="77777777" w:rsidR="00997A0B" w:rsidRPr="00DF73B7" w:rsidRDefault="00997A0B" w:rsidP="00E217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3B7">
              <w:rPr>
                <w:rFonts w:ascii="Times New Roman" w:hAnsi="Times New Roman"/>
                <w:sz w:val="20"/>
                <w:szCs w:val="20"/>
              </w:rPr>
              <w:t>Количество контрактов, по которым изменены условия контракта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208D" w14:textId="77777777" w:rsidR="00997A0B" w:rsidRPr="00DF73B7" w:rsidRDefault="00997A0B" w:rsidP="00E217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3B7">
              <w:rPr>
                <w:rFonts w:ascii="Times New Roman" w:hAnsi="Times New Roman"/>
                <w:sz w:val="20"/>
                <w:szCs w:val="20"/>
              </w:rPr>
              <w:t>Количество исполненных контрактов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56928" w14:textId="18314230" w:rsidR="00997A0B" w:rsidRPr="00DF73B7" w:rsidRDefault="00997A0B" w:rsidP="00E217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3B7">
              <w:rPr>
                <w:rFonts w:ascii="Times New Roman" w:hAnsi="Times New Roman"/>
                <w:sz w:val="20"/>
                <w:szCs w:val="20"/>
              </w:rPr>
              <w:t>Количество контрактов с ненадлежащим исполнением обязательств, предусмотренных контрактом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01C9D" w14:textId="77777777" w:rsidR="00997A0B" w:rsidRPr="00DF73B7" w:rsidRDefault="00997A0B" w:rsidP="00E217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3B7">
              <w:rPr>
                <w:rFonts w:ascii="Times New Roman" w:hAnsi="Times New Roman"/>
                <w:sz w:val="20"/>
                <w:szCs w:val="20"/>
              </w:rPr>
              <w:t>Количество расторгнутых контрактов с указанием оснований (причин) его расторжения</w:t>
            </w:r>
          </w:p>
        </w:tc>
      </w:tr>
      <w:tr w:rsidR="00997A0B" w14:paraId="054BF320" w14:textId="77777777" w:rsidTr="00B13102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1BDF" w14:textId="77777777" w:rsidR="00997A0B" w:rsidRDefault="00997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B0B03" w14:textId="77777777" w:rsidR="00997A0B" w:rsidRDefault="00997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23322" w14:textId="77777777" w:rsidR="00997A0B" w:rsidRDefault="00997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045F0" w14:textId="77777777" w:rsidR="00997A0B" w:rsidRDefault="00997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7F6EE" w14:textId="77777777" w:rsidR="00997A0B" w:rsidRDefault="00997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8F448" w14:textId="77777777" w:rsidR="00997A0B" w:rsidRDefault="00997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0569B" w14:textId="77777777" w:rsidR="00997A0B" w:rsidRDefault="00997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75A18" w14:textId="77777777" w:rsidR="00997A0B" w:rsidRDefault="00997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FFC4" w14:textId="77777777" w:rsidR="00997A0B" w:rsidRDefault="00997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B6EA4" w14:paraId="6D6BCBDA" w14:textId="77777777" w:rsidTr="00B13102">
        <w:trPr>
          <w:trHeight w:val="539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ABBD6" w14:textId="77777777" w:rsidR="000B6EA4" w:rsidRDefault="000B6EA4" w:rsidP="00FF343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статистики населения и здравоохранения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4D6D7" w14:textId="6F782C95" w:rsidR="000B6EA4" w:rsidRDefault="008524BB" w:rsidP="00FF343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24BB">
              <w:rPr>
                <w:rFonts w:ascii="Times New Roman" w:hAnsi="Times New Roman"/>
                <w:sz w:val="24"/>
                <w:szCs w:val="24"/>
                <w:lang w:eastAsia="ru-RU"/>
              </w:rPr>
              <w:t>151Р308300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AE05" w14:textId="32C37EBE" w:rsidR="001E544B" w:rsidRPr="001E544B" w:rsidRDefault="001E544B" w:rsidP="006C0F59">
            <w:pPr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E544B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Бригадир-инструктор территориального уровня</w:t>
            </w:r>
          </w:p>
          <w:p w14:paraId="12454898" w14:textId="155A952E" w:rsidR="00531750" w:rsidRPr="00531750" w:rsidRDefault="00531750" w:rsidP="00531750">
            <w:pPr>
              <w:pStyle w:val="a7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750">
              <w:rPr>
                <w:rFonts w:ascii="Times New Roman" w:hAnsi="Times New Roman"/>
                <w:sz w:val="24"/>
                <w:szCs w:val="24"/>
                <w:lang w:eastAsia="ru-RU"/>
              </w:rPr>
              <w:t>Прохождение обучения в течение двух рабочих дней;</w:t>
            </w:r>
          </w:p>
          <w:p w14:paraId="06FEB8E1" w14:textId="4F19B19E" w:rsidR="00531750" w:rsidRPr="00531750" w:rsidRDefault="00531750" w:rsidP="00531750">
            <w:pPr>
              <w:pStyle w:val="a7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750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по формированию маршрутного листа с перечнем (основных и резервных) номеров и адресов домохозяйств, члены домохозяйств которых подлежат опросу, отдельно по каждому участку наблюдения  на основе программного комплекса по составлению списков адресов домохозяйств;</w:t>
            </w:r>
          </w:p>
          <w:p w14:paraId="7507320D" w14:textId="27BFE52C" w:rsidR="00531750" w:rsidRPr="00531750" w:rsidRDefault="00531750" w:rsidP="00531750">
            <w:pPr>
              <w:pStyle w:val="a7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750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предложений в информационные материалы для проведения обучающих семинаров по сбору первичных статистических данных;</w:t>
            </w:r>
          </w:p>
          <w:p w14:paraId="2934352C" w14:textId="4E976B09" w:rsidR="00531750" w:rsidRPr="00531750" w:rsidRDefault="00531750" w:rsidP="00531750">
            <w:pPr>
              <w:pStyle w:val="a7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750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предложений в список кандидатур физических лиц на выполнение работ, связанных со сбором и обработкой первичных статистических данных федерального статистического наблюдения, включая резерв;</w:t>
            </w:r>
          </w:p>
          <w:p w14:paraId="52E8A51C" w14:textId="21F22059" w:rsidR="00531750" w:rsidRPr="00531750" w:rsidRDefault="00531750" w:rsidP="00531750">
            <w:pPr>
              <w:pStyle w:val="a7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7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обучении лиц, привлеченных к выполнению работ по сбору первичных </w:t>
            </w:r>
            <w:r w:rsidRPr="0053175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статистических данных федерального статистического наблюдения;</w:t>
            </w:r>
          </w:p>
          <w:p w14:paraId="421311FE" w14:textId="60CFB545" w:rsidR="00531750" w:rsidRPr="00531750" w:rsidRDefault="00531750" w:rsidP="00531750">
            <w:pPr>
              <w:pStyle w:val="a7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750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по установке программного обеспечения форм федерального статистического наблюдения (далее – формы) и маршрутных листов на планшетные компьютеры;</w:t>
            </w:r>
          </w:p>
          <w:p w14:paraId="70A6098C" w14:textId="36B0F127" w:rsidR="00531750" w:rsidRPr="00531750" w:rsidRDefault="00531750" w:rsidP="00531750">
            <w:pPr>
              <w:pStyle w:val="a7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31750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распределении инструмен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тария и материально-технических </w:t>
            </w:r>
            <w:r w:rsidRPr="00531750">
              <w:rPr>
                <w:rFonts w:ascii="Times New Roman" w:hAnsi="Times New Roman"/>
                <w:sz w:val="24"/>
                <w:szCs w:val="24"/>
                <w:lang w:eastAsia="ru-RU"/>
              </w:rPr>
              <w:t>средств обследования интервьюерам (планшетный компьютер с установленными формами, весы, рулетка, тонометр, товары для фиксации данных, влажные салфетки, бахилы, перчатки, антисептик, канцелярские принадлежности, портфель, удостоверение, фонарь и другое) для проведения опроса респондентов;</w:t>
            </w:r>
            <w:proofErr w:type="gramEnd"/>
          </w:p>
          <w:p w14:paraId="3F273D82" w14:textId="4AAA5B0F" w:rsidR="00531750" w:rsidRPr="00531750" w:rsidRDefault="00531750" w:rsidP="00531750">
            <w:pPr>
              <w:pStyle w:val="a7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750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интервьюеров по натурному обходу отобранных для проведения Наблюдения счетных участков;</w:t>
            </w:r>
          </w:p>
          <w:p w14:paraId="53E7FC7A" w14:textId="3A89FB43" w:rsidR="00531750" w:rsidRPr="00531750" w:rsidRDefault="00531750" w:rsidP="00531750">
            <w:pPr>
              <w:pStyle w:val="a7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7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работе по координации и </w:t>
            </w:r>
            <w:proofErr w:type="gramStart"/>
            <w:r w:rsidRPr="00531750">
              <w:rPr>
                <w:rFonts w:ascii="Times New Roman" w:hAnsi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5317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ходом работ по подготовке и проведению Наблюдения;</w:t>
            </w:r>
          </w:p>
          <w:p w14:paraId="3DD8D57E" w14:textId="5A791FC4" w:rsidR="00531750" w:rsidRPr="00531750" w:rsidRDefault="00531750" w:rsidP="00531750">
            <w:pPr>
              <w:pStyle w:val="a7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7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работе по координации и </w:t>
            </w:r>
            <w:proofErr w:type="gramStart"/>
            <w:r w:rsidRPr="00531750">
              <w:rPr>
                <w:rFonts w:ascii="Times New Roman" w:hAnsi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5317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ходом работ по проведению контрольных мероприятий;</w:t>
            </w:r>
          </w:p>
          <w:p w14:paraId="4283059C" w14:textId="31678EAD" w:rsidR="00531750" w:rsidRPr="00531750" w:rsidRDefault="00531750" w:rsidP="00531750">
            <w:pPr>
              <w:pStyle w:val="a7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750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интервьюеров по сбору первичных статистических данных;</w:t>
            </w:r>
          </w:p>
          <w:p w14:paraId="377B0C69" w14:textId="6CD95B7C" w:rsidR="00531750" w:rsidRPr="00531750" w:rsidRDefault="00531750" w:rsidP="00531750">
            <w:pPr>
              <w:pStyle w:val="a7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750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работе по координации и контролю работы инструкторов территориального уровня по проведению контрольных мероприятий;</w:t>
            </w:r>
          </w:p>
          <w:p w14:paraId="0697F0B7" w14:textId="69979FAD" w:rsidR="00531750" w:rsidRPr="00531750" w:rsidRDefault="00531750" w:rsidP="00531750">
            <w:pPr>
              <w:pStyle w:val="a7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750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контрольных мероприятиях с выездом по месту проведения опроса;</w:t>
            </w:r>
          </w:p>
          <w:p w14:paraId="551F8F97" w14:textId="643F6B08" w:rsidR="00531750" w:rsidRPr="00531750" w:rsidRDefault="00531750" w:rsidP="00531750">
            <w:pPr>
              <w:pStyle w:val="a7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750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сдачи-приемки заполненных интервьюерами форм на планшетных компьютерах, материально-технических средств (весы, тонометр, рулетка, портфель, удостоверение, фонарь), отчетов интервьюеров о выполненной работе;</w:t>
            </w:r>
          </w:p>
          <w:p w14:paraId="36D48213" w14:textId="6FF9FDE0" w:rsidR="00531750" w:rsidRPr="00531750" w:rsidRDefault="00531750" w:rsidP="00531750">
            <w:pPr>
              <w:pStyle w:val="a7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7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и представление в ЦА Росстата информации из отчетов интервьюеров о выполненной работе; </w:t>
            </w:r>
          </w:p>
          <w:p w14:paraId="118EF42A" w14:textId="648D70C3" w:rsidR="00531750" w:rsidRPr="00531750" w:rsidRDefault="00531750" w:rsidP="00531750">
            <w:pPr>
              <w:pStyle w:val="a7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7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 качества заполнения форм интервьюерами на основе информации, формируемой в списке помещений, «отчета о </w:t>
            </w:r>
            <w:r w:rsidRPr="0053175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работе интервьюера», а также формального и логического контроля первичных данных;</w:t>
            </w:r>
          </w:p>
          <w:p w14:paraId="343999E5" w14:textId="212BC262" w:rsidR="00531750" w:rsidRPr="00531750" w:rsidRDefault="00531750" w:rsidP="00531750">
            <w:pPr>
              <w:pStyle w:val="a7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750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контрольных проверок качества работы интервьюеров;</w:t>
            </w:r>
          </w:p>
          <w:p w14:paraId="26094F63" w14:textId="6A9E81BC" w:rsidR="00531750" w:rsidRPr="00531750" w:rsidRDefault="00531750" w:rsidP="00531750">
            <w:pPr>
              <w:pStyle w:val="a7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750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графика проведения контрольных мероприятий и графика сдачи-приемки материалов Наблюдения на полевом уровне и полноты их выполнения;</w:t>
            </w:r>
          </w:p>
          <w:p w14:paraId="3B3888A4" w14:textId="758E151D" w:rsidR="00531750" w:rsidRPr="00531750" w:rsidRDefault="00531750" w:rsidP="00531750">
            <w:pPr>
              <w:pStyle w:val="a7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750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координации и контроле работы оператора формального и логического контроля;</w:t>
            </w:r>
          </w:p>
          <w:p w14:paraId="02DED618" w14:textId="18E4B12A" w:rsidR="00531750" w:rsidRPr="00531750" w:rsidRDefault="00531750" w:rsidP="00531750">
            <w:pPr>
              <w:pStyle w:val="a7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750">
              <w:rPr>
                <w:rFonts w:ascii="Times New Roman" w:hAnsi="Times New Roman"/>
                <w:sz w:val="24"/>
                <w:szCs w:val="24"/>
                <w:lang w:eastAsia="ru-RU"/>
              </w:rPr>
              <w:t>Сбор, анализ и передача данных мониторинга хода проведения федерального статистического наблюдения;</w:t>
            </w:r>
          </w:p>
          <w:p w14:paraId="5D07C1B4" w14:textId="0936694B" w:rsidR="00FD4B3A" w:rsidRPr="00531750" w:rsidRDefault="00531750" w:rsidP="00531750">
            <w:pPr>
              <w:pStyle w:val="a7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750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подготовке отчета о привлечении лиц территориального и полевого уровней и итогового отчета о подготовке и проведении наблюдения для предоставления в Росстат.</w:t>
            </w:r>
          </w:p>
          <w:p w14:paraId="0D9EF195" w14:textId="10290708" w:rsidR="00FD4B3A" w:rsidRPr="00FD4B3A" w:rsidRDefault="00FD4B3A" w:rsidP="00FD4B3A">
            <w:pPr>
              <w:pStyle w:val="a7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B3A">
              <w:rPr>
                <w:rFonts w:ascii="Times New Roman" w:hAnsi="Times New Roman"/>
                <w:sz w:val="24"/>
                <w:szCs w:val="24"/>
                <w:lang w:eastAsia="ru-RU"/>
              </w:rPr>
              <w:t>Сдать Заказчику все работы в объеме и в сроки,</w:t>
            </w:r>
            <w:r w:rsidR="008524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D4B3A">
              <w:rPr>
                <w:rFonts w:ascii="Times New Roman" w:hAnsi="Times New Roman"/>
                <w:sz w:val="24"/>
                <w:szCs w:val="24"/>
                <w:lang w:eastAsia="ru-RU"/>
              </w:rPr>
              <w:t>предусмотренные настоящим</w:t>
            </w:r>
            <w:r w:rsidR="008524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D4B3A">
              <w:rPr>
                <w:rFonts w:ascii="Times New Roman" w:hAnsi="Times New Roman"/>
                <w:sz w:val="24"/>
                <w:szCs w:val="24"/>
                <w:lang w:eastAsia="ru-RU"/>
              </w:rPr>
              <w:t>Контрактом.</w:t>
            </w:r>
          </w:p>
          <w:p w14:paraId="25A696C8" w14:textId="10FF731C" w:rsidR="00FD4B3A" w:rsidRPr="00FD4B3A" w:rsidRDefault="00FD4B3A" w:rsidP="00FD4B3A">
            <w:pPr>
              <w:pStyle w:val="a7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B3A">
              <w:rPr>
                <w:rFonts w:ascii="Times New Roman" w:hAnsi="Times New Roman"/>
                <w:sz w:val="24"/>
                <w:szCs w:val="24"/>
                <w:lang w:eastAsia="ru-RU"/>
              </w:rPr>
              <w:t>Нести ответственность за сохранность документов и за разглашение содержащейся в них конфиденциальной информации (в соответствии со ст. 9 Федерального закона от 29.11.2007 № 282-ФЗ «Об официальном статистическом учете и системе государственной статистики в Российской Федерации», ст. 7 Федерального закона от 27.07.2006 № 152-ФЗ «О персональных данных»).</w:t>
            </w:r>
          </w:p>
          <w:p w14:paraId="2FD85883" w14:textId="32EFAB4D" w:rsidR="000B6EA4" w:rsidRPr="000D4B38" w:rsidRDefault="00FD4B3A" w:rsidP="00FD4B3A">
            <w:pPr>
              <w:pStyle w:val="a7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B3A">
              <w:rPr>
                <w:rFonts w:ascii="Times New Roman" w:hAnsi="Times New Roman"/>
                <w:sz w:val="24"/>
                <w:szCs w:val="24"/>
                <w:lang w:eastAsia="ru-RU"/>
              </w:rPr>
              <w:t>Устранить выявленные Заказчиком недостатки, допущенные в ходе работы, за свой счет.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862DF" w14:textId="78D8276B" w:rsidR="000B6EA4" w:rsidRPr="000B6EA4" w:rsidRDefault="00531750" w:rsidP="00FF34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5D137" w14:textId="5F3B3999" w:rsidR="000B6EA4" w:rsidRPr="00B13102" w:rsidRDefault="00134058" w:rsidP="00A85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322245,00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FA68" w14:textId="21B7FEDF" w:rsidR="000B6EA4" w:rsidRDefault="002B3707" w:rsidP="00FF34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E2FEF" w14:textId="1409EEFC" w:rsidR="000B6EA4" w:rsidRPr="002B3707" w:rsidRDefault="002823F9" w:rsidP="00FF34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1E0F5" w14:textId="27FFE22D" w:rsidR="000B6EA4" w:rsidRDefault="002B3707" w:rsidP="00FF34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D784" w14:textId="5076F10D" w:rsidR="000B6EA4" w:rsidRDefault="00531750" w:rsidP="00FF34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318BCB5C" w14:textId="77777777" w:rsidR="005B6812" w:rsidRDefault="005B6812" w:rsidP="00997A0B">
      <w:pPr>
        <w:rPr>
          <w:rFonts w:ascii="Times New Roman" w:hAnsi="Times New Roman"/>
          <w:sz w:val="24"/>
          <w:szCs w:val="24"/>
        </w:rPr>
      </w:pPr>
    </w:p>
    <w:p w14:paraId="77AEA07C" w14:textId="4EFE2D17" w:rsidR="008011F3" w:rsidRPr="008524BB" w:rsidRDefault="00997A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отдела статистики населения и здравоохранения                                                                                                 </w:t>
      </w:r>
      <w:r w:rsidR="00134058">
        <w:rPr>
          <w:rFonts w:ascii="Times New Roman" w:hAnsi="Times New Roman"/>
          <w:sz w:val="24"/>
          <w:szCs w:val="24"/>
        </w:rPr>
        <w:t xml:space="preserve">С.Н. </w:t>
      </w:r>
      <w:proofErr w:type="spellStart"/>
      <w:r w:rsidR="00134058">
        <w:rPr>
          <w:rFonts w:ascii="Times New Roman" w:hAnsi="Times New Roman"/>
          <w:sz w:val="24"/>
          <w:szCs w:val="24"/>
        </w:rPr>
        <w:t>Дискаев</w:t>
      </w:r>
      <w:proofErr w:type="spellEnd"/>
    </w:p>
    <w:sectPr w:rsidR="008011F3" w:rsidRPr="008524BB" w:rsidSect="0053175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45C5BB" w14:textId="77777777" w:rsidR="00DF2BB8" w:rsidRDefault="00DF2BB8" w:rsidP="00997A0B">
      <w:r>
        <w:separator/>
      </w:r>
    </w:p>
  </w:endnote>
  <w:endnote w:type="continuationSeparator" w:id="0">
    <w:p w14:paraId="6D9513BC" w14:textId="77777777" w:rsidR="00DF2BB8" w:rsidRDefault="00DF2BB8" w:rsidP="0099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ADCD5E" w14:textId="77777777" w:rsidR="00DF2BB8" w:rsidRDefault="00DF2BB8" w:rsidP="00997A0B">
      <w:r>
        <w:separator/>
      </w:r>
    </w:p>
  </w:footnote>
  <w:footnote w:type="continuationSeparator" w:id="0">
    <w:p w14:paraId="3171D38D" w14:textId="77777777" w:rsidR="00DF2BB8" w:rsidRDefault="00DF2BB8" w:rsidP="00997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A230A"/>
    <w:multiLevelType w:val="hybridMultilevel"/>
    <w:tmpl w:val="EF0401BA"/>
    <w:lvl w:ilvl="0" w:tplc="DDB88A9E">
      <w:start w:val="1"/>
      <w:numFmt w:val="decimal"/>
      <w:lvlText w:val="%1."/>
      <w:lvlJc w:val="left"/>
      <w:pPr>
        <w:ind w:left="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183A1F36"/>
    <w:multiLevelType w:val="hybridMultilevel"/>
    <w:tmpl w:val="D49C0BCC"/>
    <w:lvl w:ilvl="0" w:tplc="FA9247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E2288"/>
    <w:multiLevelType w:val="hybridMultilevel"/>
    <w:tmpl w:val="76448638"/>
    <w:lvl w:ilvl="0" w:tplc="DDB88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4E2826"/>
    <w:multiLevelType w:val="hybridMultilevel"/>
    <w:tmpl w:val="0BF64D96"/>
    <w:lvl w:ilvl="0" w:tplc="D520BE8A">
      <w:start w:val="1"/>
      <w:numFmt w:val="decimal"/>
      <w:lvlText w:val="%1."/>
      <w:lvlJc w:val="left"/>
      <w:pPr>
        <w:ind w:left="720" w:hanging="363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7A0B"/>
    <w:rsid w:val="0006242A"/>
    <w:rsid w:val="00071819"/>
    <w:rsid w:val="000A4D5E"/>
    <w:rsid w:val="000B6EA4"/>
    <w:rsid w:val="000D4B38"/>
    <w:rsid w:val="000E4E24"/>
    <w:rsid w:val="000E6C04"/>
    <w:rsid w:val="00102D0C"/>
    <w:rsid w:val="00112833"/>
    <w:rsid w:val="00134058"/>
    <w:rsid w:val="001D0B7F"/>
    <w:rsid w:val="001E544B"/>
    <w:rsid w:val="002139E7"/>
    <w:rsid w:val="002147AD"/>
    <w:rsid w:val="00222D99"/>
    <w:rsid w:val="002823F9"/>
    <w:rsid w:val="00282928"/>
    <w:rsid w:val="002A41B3"/>
    <w:rsid w:val="002B3707"/>
    <w:rsid w:val="003127CC"/>
    <w:rsid w:val="00337C42"/>
    <w:rsid w:val="00402C6A"/>
    <w:rsid w:val="00456CFF"/>
    <w:rsid w:val="00464A09"/>
    <w:rsid w:val="00474563"/>
    <w:rsid w:val="004C6358"/>
    <w:rsid w:val="004C7BA1"/>
    <w:rsid w:val="004D003C"/>
    <w:rsid w:val="00521BCD"/>
    <w:rsid w:val="00527530"/>
    <w:rsid w:val="00531750"/>
    <w:rsid w:val="00535017"/>
    <w:rsid w:val="00546FF1"/>
    <w:rsid w:val="005B6812"/>
    <w:rsid w:val="005C2201"/>
    <w:rsid w:val="005C695C"/>
    <w:rsid w:val="00616F43"/>
    <w:rsid w:val="006849AE"/>
    <w:rsid w:val="006958D8"/>
    <w:rsid w:val="006C0F59"/>
    <w:rsid w:val="006F11B1"/>
    <w:rsid w:val="007A56A9"/>
    <w:rsid w:val="007C2C73"/>
    <w:rsid w:val="007D7F88"/>
    <w:rsid w:val="008011F3"/>
    <w:rsid w:val="00842F2C"/>
    <w:rsid w:val="008524BB"/>
    <w:rsid w:val="008B5396"/>
    <w:rsid w:val="009316E8"/>
    <w:rsid w:val="00974A95"/>
    <w:rsid w:val="00997A0B"/>
    <w:rsid w:val="00A65834"/>
    <w:rsid w:val="00A76498"/>
    <w:rsid w:val="00A81EC0"/>
    <w:rsid w:val="00A855BC"/>
    <w:rsid w:val="00A90EBC"/>
    <w:rsid w:val="00AA6E11"/>
    <w:rsid w:val="00AC60D4"/>
    <w:rsid w:val="00AE449B"/>
    <w:rsid w:val="00AF0525"/>
    <w:rsid w:val="00B10268"/>
    <w:rsid w:val="00B13102"/>
    <w:rsid w:val="00BC23AD"/>
    <w:rsid w:val="00C32F8B"/>
    <w:rsid w:val="00C362EF"/>
    <w:rsid w:val="00C72EC8"/>
    <w:rsid w:val="00CB5CFF"/>
    <w:rsid w:val="00DA44CE"/>
    <w:rsid w:val="00DA5A32"/>
    <w:rsid w:val="00DF2BB8"/>
    <w:rsid w:val="00DF73B7"/>
    <w:rsid w:val="00E2174B"/>
    <w:rsid w:val="00E36BDF"/>
    <w:rsid w:val="00EB5D01"/>
    <w:rsid w:val="00EF10CF"/>
    <w:rsid w:val="00F020A1"/>
    <w:rsid w:val="00F3398C"/>
    <w:rsid w:val="00F47221"/>
    <w:rsid w:val="00F97AA0"/>
    <w:rsid w:val="00FB46B6"/>
    <w:rsid w:val="00FD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2DDD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0B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A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7A0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997A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7A0B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337C4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350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501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Stavstat</Company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P26_KovalevaOA</dc:creator>
  <cp:lastModifiedBy>user</cp:lastModifiedBy>
  <cp:revision>25</cp:revision>
  <cp:lastPrinted>2024-11-08T08:50:00Z</cp:lastPrinted>
  <dcterms:created xsi:type="dcterms:W3CDTF">2021-01-18T09:22:00Z</dcterms:created>
  <dcterms:modified xsi:type="dcterms:W3CDTF">2024-11-08T08:52:00Z</dcterms:modified>
</cp:coreProperties>
</file>